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18" w:rsidRDefault="00463618" w:rsidP="00463618">
      <w:pPr>
        <w:shd w:val="clear" w:color="auto" w:fill="FFFFFF"/>
        <w:spacing w:line="315" w:lineRule="atLeast"/>
        <w:jc w:val="center"/>
        <w:rPr>
          <w:rFonts w:ascii="Courier New" w:hAnsi="Courier New" w:cs="Courier New"/>
          <w:color w:val="2D2D2D"/>
          <w:spacing w:val="2"/>
          <w:szCs w:val="21"/>
          <w:lang w:eastAsia="ru-RU"/>
        </w:rPr>
      </w:pPr>
      <w:r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муниципального района Ставропольского края</w:t>
      </w:r>
      <w:r>
        <w:rPr>
          <w:rFonts w:ascii="Courier New" w:hAnsi="Courier New" w:cs="Courier New"/>
          <w:color w:val="2D2D2D"/>
          <w:spacing w:val="2"/>
          <w:szCs w:val="21"/>
          <w:lang w:eastAsia="ru-RU"/>
        </w:rPr>
        <w:br/>
        <w:t>_________________________________________________________________________</w:t>
      </w:r>
    </w:p>
    <w:p w:rsidR="00463618" w:rsidRDefault="00463618" w:rsidP="00463618">
      <w:pPr>
        <w:shd w:val="clear" w:color="auto" w:fill="FFFFFF"/>
        <w:spacing w:before="150" w:after="75" w:line="288" w:lineRule="atLeast"/>
        <w:jc w:val="center"/>
        <w:rPr>
          <w:rFonts w:ascii="Times New Roman" w:hAnsi="Times New Roman" w:cs="Times New Roman"/>
          <w:color w:val="3C3C3C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3C3C3C"/>
          <w:spacing w:val="2"/>
          <w:sz w:val="24"/>
          <w:lang w:eastAsia="ru-RU"/>
        </w:rPr>
        <w:t>ЗАЯВЛЕНИЕ О НАЗНАЧЕНИИ ЕЖЕМЕСЯЧНОЙ ДЕНЕЖНОЙ ВЫПЛАТЫ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Гр. ____________________________________________________________________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Адрес регистрации ______________________________________________________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Адрес фактического проживания 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Паспорт:                  Телефон 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1843"/>
        <w:gridCol w:w="2835"/>
        <w:gridCol w:w="2126"/>
      </w:tblGrid>
      <w:tr w:rsidR="00463618" w:rsidTr="00463618">
        <w:trPr>
          <w:trHeight w:val="15"/>
        </w:trPr>
        <w:tc>
          <w:tcPr>
            <w:tcW w:w="2410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Серия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выдачи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выдан</w:t>
            </w:r>
            <w:proofErr w:type="gramEnd"/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Прошу назначить мне ежемесячную денежную выплату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779"/>
      </w:tblGrid>
      <w:tr w:rsidR="00463618" w:rsidTr="00463618">
        <w:trPr>
          <w:trHeight w:val="15"/>
        </w:trPr>
        <w:tc>
          <w:tcPr>
            <w:tcW w:w="4435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79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Фамилия, имя, отчество ребенка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</w:tr>
      <w:tr w:rsidR="00463618" w:rsidTr="0046361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Для назначения ежемесячной денежной выплаты представляю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6893"/>
        <w:gridCol w:w="1840"/>
      </w:tblGrid>
      <w:tr w:rsidR="00463618" w:rsidTr="00463618">
        <w:trPr>
          <w:trHeight w:val="15"/>
        </w:trPr>
        <w:tc>
          <w:tcPr>
            <w:tcW w:w="554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22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Количество экземпляров</w:t>
            </w: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Паспорт или иной документ, удостоверяющий личность и гражданство заявителя, другого родителя и (или) несовершеннолетнего ребенка, достигшего 14-летнего возраста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Свидетельство о рождении ребенка (детей)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Документы, подтверждающие доходы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Дополнительно представляю:</w:t>
            </w: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Заявляю, что за период с "__" _________ 20__ г. по "__" _________ 20__ г. доходы моей семьи, состоящей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22"/>
        <w:gridCol w:w="5615"/>
        <w:gridCol w:w="1478"/>
        <w:gridCol w:w="1641"/>
      </w:tblGrid>
      <w:tr w:rsidR="00463618" w:rsidTr="00463618">
        <w:trPr>
          <w:trHeight w:val="15"/>
        </w:trPr>
        <w:tc>
          <w:tcPr>
            <w:tcW w:w="622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15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Фамилия, имя, отчество члена семьи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Степень родства</w:t>
            </w:r>
          </w:p>
        </w:tc>
      </w:tr>
      <w:tr w:rsidR="00463618" w:rsidTr="004636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6.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* В составе семьи указывается и сам заявитель.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Составила: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338"/>
        <w:gridCol w:w="2883"/>
        <w:gridCol w:w="360"/>
        <w:gridCol w:w="2911"/>
        <w:gridCol w:w="8"/>
        <w:gridCol w:w="1097"/>
        <w:gridCol w:w="1058"/>
        <w:gridCol w:w="360"/>
        <w:gridCol w:w="57"/>
        <w:gridCol w:w="123"/>
      </w:tblGrid>
      <w:tr w:rsidR="00463618" w:rsidTr="00463618">
        <w:trPr>
          <w:gridAfter w:val="1"/>
          <w:wAfter w:w="123" w:type="dxa"/>
          <w:trHeight w:val="15"/>
        </w:trPr>
        <w:tc>
          <w:tcPr>
            <w:tcW w:w="622" w:type="dxa"/>
            <w:gridSpan w:val="2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152" w:type="dxa"/>
            <w:gridSpan w:val="3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gridSpan w:val="2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Вид полученного дохода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Сумма дохода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Место получения дохода</w:t>
            </w: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трудовой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Выплаты социального характера (пенсии, пособия, </w:t>
            </w: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>стипендии)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Полученные алименты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5.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личного подсобного хозяйства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Иные полученные доходы: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3618" w:rsidRDefault="00463618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/>
              </w:rPr>
            </w:pPr>
          </w:p>
        </w:tc>
      </w:tr>
      <w:tr w:rsidR="00463618" w:rsidTr="00463618">
        <w:trPr>
          <w:gridAfter w:val="2"/>
          <w:wAfter w:w="180" w:type="dxa"/>
          <w:trHeight w:val="163"/>
        </w:trPr>
        <w:tc>
          <w:tcPr>
            <w:tcW w:w="929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618" w:rsidRDefault="004636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Прошу   перечислять   ежемесячную денежную выплату</w:t>
            </w:r>
          </w:p>
          <w:p w:rsidR="00463618" w:rsidRDefault="004636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18" w:rsidTr="00463618">
        <w:trPr>
          <w:gridAfter w:val="3"/>
          <w:wAfter w:w="540" w:type="dxa"/>
          <w:trHeight w:val="3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618" w:rsidRDefault="00463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618" w:rsidRDefault="004636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ФГУП «Почта России»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618" w:rsidRDefault="00463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618" w:rsidRDefault="00463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кредитную организацию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618" w:rsidRDefault="00463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18" w:rsidTr="00463618">
        <w:trPr>
          <w:trHeight w:val="122"/>
        </w:trPr>
        <w:tc>
          <w:tcPr>
            <w:tcW w:w="947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618" w:rsidRDefault="00463618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463618" w:rsidRDefault="00463618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(наименование организации)</w:t>
            </w:r>
          </w:p>
          <w:p w:rsidR="00463618" w:rsidRDefault="00463618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</w:t>
            </w:r>
          </w:p>
          <w:p w:rsidR="00463618" w:rsidRDefault="0046361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Дополнительные сведения 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Правильность сообщаемых сведений подтверждаю.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    При  наступлении обстоятельств, влияющих на право получения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ежемесячной</w:t>
      </w:r>
      <w:proofErr w:type="gramEnd"/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денежной    выплаты,   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влекущих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  приостановление   (прекращение)   выплаты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ежемесячной денежной выплаты, обязуюсь сообщить об этом в месячный срок.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При  обнаружении  переплаты  по  моей  вине или в случае счетной ошибки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обязуюсь возместить излишне выплаченные суммы в полном объеме.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"___" _____________ 20__ года                       _______________________</w:t>
      </w:r>
    </w:p>
    <w:p w:rsidR="00463618" w:rsidRDefault="00463618" w:rsidP="00463618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                                                     (подпись заявителя)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Заявление и документы гр. 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                             (Фамилия, имя, отчество заявителя)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приняты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 и зарегистрированы N _______________________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           (дата принятия)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                       (подпись специалиста, принявшего документы)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--------------------------------- ЛИНИЯ ОТРЕЗА ----------------------------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Расписка-уведомление о приеме документов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Заявление и документы гр. _________________________________________________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                          (Фамилия, имя, отчество заявителя)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приняты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________________________ и зарегистрированы N _____________________</w:t>
      </w:r>
    </w:p>
    <w:p w:rsidR="00463618" w:rsidRDefault="00463618" w:rsidP="0046361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                  (дата принятия)</w:t>
      </w:r>
    </w:p>
    <w:tbl>
      <w:tblPr>
        <w:tblW w:w="9480" w:type="dxa"/>
        <w:tblInd w:w="-72" w:type="dxa"/>
        <w:tblLayout w:type="fixed"/>
        <w:tblLook w:val="04A0"/>
      </w:tblPr>
      <w:tblGrid>
        <w:gridCol w:w="9480"/>
      </w:tblGrid>
      <w:tr w:rsidR="00463618" w:rsidTr="00463618">
        <w:trPr>
          <w:trHeight w:val="163"/>
        </w:trPr>
        <w:tc>
          <w:tcPr>
            <w:tcW w:w="9480" w:type="dxa"/>
          </w:tcPr>
          <w:p w:rsidR="00463618" w:rsidRDefault="0046361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lang w:eastAsia="ru-RU"/>
              </w:rPr>
              <w:t>Специалист _________________________________________/Расшифровка подписи/</w:t>
            </w:r>
          </w:p>
        </w:tc>
      </w:tr>
    </w:tbl>
    <w:p w:rsidR="00463618" w:rsidRDefault="00463618" w:rsidP="00463618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3618" w:rsidRDefault="00463618" w:rsidP="00463618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317" w:rsidRDefault="000F1317"/>
    <w:sectPr w:rsidR="000F1317" w:rsidSect="000F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18"/>
    <w:rsid w:val="000F1317"/>
    <w:rsid w:val="0046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6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6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6361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2</cp:revision>
  <dcterms:created xsi:type="dcterms:W3CDTF">2020-03-03T11:11:00Z</dcterms:created>
  <dcterms:modified xsi:type="dcterms:W3CDTF">2020-03-03T11:12:00Z</dcterms:modified>
</cp:coreProperties>
</file>